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943D86D" w:rsidR="00130241" w:rsidRDefault="003A6D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радиоактивности почв и донных отложений водоёмов на территории г. Екатеринбурга</w:t>
      </w:r>
    </w:p>
    <w:p w14:paraId="00000002" w14:textId="7F4407FC" w:rsidR="00130241" w:rsidRDefault="003A6D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Султанова У.А.</w:t>
      </w:r>
    </w:p>
    <w:p w14:paraId="00000003" w14:textId="1D066F7E" w:rsidR="00130241" w:rsidRDefault="003A6D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>а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магистратуры</w:t>
      </w:r>
    </w:p>
    <w:p w14:paraId="0CC64CCB" w14:textId="6589AD4D" w:rsidR="003A6D1E" w:rsidRPr="003A6D1E" w:rsidRDefault="003A6D1E" w:rsidP="003A6D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A6D1E">
        <w:rPr>
          <w:i/>
          <w:color w:val="000000"/>
        </w:rPr>
        <w:t>Уральский федеральный университет имени первого Пр</w:t>
      </w:r>
      <w:r>
        <w:rPr>
          <w:i/>
          <w:color w:val="000000"/>
        </w:rPr>
        <w:t>езидента России Б.Н. Ельцина,</w:t>
      </w:r>
      <w:r w:rsidRPr="003A6D1E">
        <w:rPr>
          <w:i/>
          <w:color w:val="000000"/>
        </w:rPr>
        <w:t xml:space="preserve"> Екатеринбург, Россия </w:t>
      </w:r>
    </w:p>
    <w:p w14:paraId="00000008" w14:textId="06CB589D" w:rsidR="00130241" w:rsidRPr="00B01C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A6D1E">
        <w:rPr>
          <w:i/>
          <w:color w:val="000000"/>
          <w:lang w:val="en-US"/>
        </w:rPr>
        <w:t>E</w:t>
      </w:r>
      <w:r w:rsidR="003B76D6" w:rsidRPr="003A6D1E">
        <w:rPr>
          <w:i/>
          <w:color w:val="000000"/>
          <w:lang w:val="en-US"/>
        </w:rPr>
        <w:t>-</w:t>
      </w:r>
      <w:r w:rsidR="003A6D1E" w:rsidRPr="003A6D1E">
        <w:rPr>
          <w:i/>
          <w:color w:val="000000"/>
          <w:lang w:val="en-US"/>
        </w:rPr>
        <w:t xml:space="preserve">mail: </w:t>
      </w:r>
      <w:r w:rsidRPr="003A6D1E">
        <w:rPr>
          <w:i/>
          <w:color w:val="000000"/>
          <w:lang w:val="en-US"/>
        </w:rPr>
        <w:t xml:space="preserve"> </w:t>
      </w:r>
      <w:r w:rsidR="003A6D1E">
        <w:rPr>
          <w:i/>
          <w:color w:val="000000"/>
          <w:lang w:val="en-US"/>
        </w:rPr>
        <w:t>u.a.sultanova@urfu.ru</w:t>
      </w:r>
    </w:p>
    <w:p w14:paraId="427C4B5F" w14:textId="10BB4ADB" w:rsidR="00A824E4" w:rsidRPr="00A824E4" w:rsidRDefault="00A824E4" w:rsidP="00A82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  <w:lang w:bidi="ru-RU"/>
        </w:rPr>
      </w:pPr>
      <w:r w:rsidRPr="00A824E4">
        <w:rPr>
          <w:bCs/>
          <w:color w:val="000000"/>
          <w:lang w:bidi="ru-RU"/>
        </w:rPr>
        <w:t>Развитие предприятий ядерно-топливного цикла на Урале привело к изменению естест</w:t>
      </w:r>
      <w:r w:rsidR="00B01C44">
        <w:rPr>
          <w:bCs/>
          <w:color w:val="000000"/>
          <w:lang w:bidi="ru-RU"/>
        </w:rPr>
        <w:t xml:space="preserve">венного фона </w:t>
      </w:r>
      <w:r w:rsidRPr="00A824E4">
        <w:rPr>
          <w:bCs/>
          <w:color w:val="000000"/>
          <w:lang w:bidi="ru-RU"/>
        </w:rPr>
        <w:t>вследствие техногенного радиоактивного загрязнения. Естественный радиационный фон в пределах Урала обусловлен геолого- геофизическими особенностями территории и определяется природными минералами и горными породами, содержащими естестве</w:t>
      </w:r>
      <w:r w:rsidR="00B01C44">
        <w:rPr>
          <w:bCs/>
          <w:color w:val="000000"/>
          <w:lang w:bidi="ru-RU"/>
        </w:rPr>
        <w:t xml:space="preserve">нные радиоактивные элементы, такие как уран-238, </w:t>
      </w:r>
      <w:r w:rsidRPr="00A824E4">
        <w:rPr>
          <w:bCs/>
          <w:color w:val="000000"/>
          <w:lang w:bidi="ru-RU"/>
        </w:rPr>
        <w:t xml:space="preserve">торий-232 </w:t>
      </w:r>
      <w:r w:rsidR="00B01C44">
        <w:rPr>
          <w:bCs/>
          <w:color w:val="000000"/>
          <w:lang w:bidi="ru-RU"/>
        </w:rPr>
        <w:t xml:space="preserve">и калий-40 </w:t>
      </w:r>
      <w:r w:rsidRPr="00A824E4">
        <w:rPr>
          <w:bCs/>
          <w:color w:val="000000"/>
          <w:lang w:bidi="ru-RU"/>
        </w:rPr>
        <w:t>с дочерними п</w:t>
      </w:r>
      <w:r w:rsidR="00B01C44">
        <w:rPr>
          <w:bCs/>
          <w:color w:val="000000"/>
          <w:lang w:bidi="ru-RU"/>
        </w:rPr>
        <w:t>родуктами распада</w:t>
      </w:r>
      <w:r>
        <w:rPr>
          <w:bCs/>
          <w:color w:val="000000"/>
          <w:lang w:bidi="ru-RU"/>
        </w:rPr>
        <w:t xml:space="preserve"> [1</w:t>
      </w:r>
      <w:r w:rsidRPr="00A824E4">
        <w:rPr>
          <w:bCs/>
          <w:color w:val="000000"/>
          <w:lang w:bidi="ru-RU"/>
        </w:rPr>
        <w:t xml:space="preserve">]. </w:t>
      </w:r>
    </w:p>
    <w:p w14:paraId="3564610A" w14:textId="1534E698" w:rsidR="00A824E4" w:rsidRPr="00A824E4" w:rsidRDefault="00A824E4" w:rsidP="00A82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  <w:lang w:bidi="ru-RU"/>
        </w:rPr>
      </w:pPr>
      <w:r w:rsidRPr="00A824E4">
        <w:rPr>
          <w:bCs/>
          <w:color w:val="000000"/>
          <w:lang w:bidi="ru-RU"/>
        </w:rPr>
        <w:t xml:space="preserve">Северная часть региона находится в зоне влияния </w:t>
      </w:r>
      <w:proofErr w:type="spellStart"/>
      <w:r w:rsidRPr="00A824E4">
        <w:rPr>
          <w:bCs/>
          <w:color w:val="000000"/>
          <w:lang w:bidi="ru-RU"/>
        </w:rPr>
        <w:t>Новоземельского</w:t>
      </w:r>
      <w:proofErr w:type="spellEnd"/>
      <w:r w:rsidRPr="00A824E4">
        <w:rPr>
          <w:bCs/>
          <w:color w:val="000000"/>
          <w:lang w:bidi="ru-RU"/>
        </w:rPr>
        <w:t xml:space="preserve"> полигона ядерных испытаний, средняя и южная часть - ПО МАЯК, где в 1957 году произошла радиационная катастрофа, оставившая после себя Восточно-Уральский радиоактивный след.</w:t>
      </w:r>
      <w:r w:rsidRPr="00A824E4">
        <w:rPr>
          <w:color w:val="000000"/>
          <w:lang w:bidi="ru-RU"/>
        </w:rPr>
        <w:t xml:space="preserve"> </w:t>
      </w:r>
      <w:r w:rsidRPr="00A824E4">
        <w:rPr>
          <w:bCs/>
          <w:color w:val="000000"/>
          <w:lang w:bidi="ru-RU"/>
        </w:rPr>
        <w:t xml:space="preserve">В сферу взрыва было вовлечено свыше 740 </w:t>
      </w:r>
      <w:proofErr w:type="spellStart"/>
      <w:r w:rsidRPr="00A824E4">
        <w:rPr>
          <w:bCs/>
          <w:color w:val="000000"/>
          <w:lang w:bidi="ru-RU"/>
        </w:rPr>
        <w:t>ПБк</w:t>
      </w:r>
      <w:proofErr w:type="spellEnd"/>
      <w:r w:rsidRPr="00A824E4">
        <w:rPr>
          <w:bCs/>
          <w:color w:val="000000"/>
          <w:lang w:bidi="ru-RU"/>
        </w:rPr>
        <w:t xml:space="preserve"> радиоактивных веществ, которые были рассеяны в окружающей среде по мере прохождения радиоактивного облака. Основную долю радиоактивности формировали: церий-144, ниоб</w:t>
      </w:r>
      <w:r w:rsidR="00B01C44">
        <w:rPr>
          <w:bCs/>
          <w:color w:val="000000"/>
          <w:lang w:bidi="ru-RU"/>
        </w:rPr>
        <w:t xml:space="preserve">ий-95, стронций-90, иттрий-90, </w:t>
      </w:r>
      <w:r w:rsidRPr="00A824E4">
        <w:rPr>
          <w:bCs/>
          <w:color w:val="000000"/>
          <w:lang w:bidi="ru-RU"/>
        </w:rPr>
        <w:t xml:space="preserve">рутений-106 и цезий-137. Перемещение и осаждение радионуклидов из облака в северо-восточном направлении привело к загрязнению восточной части Урала. </w:t>
      </w:r>
    </w:p>
    <w:p w14:paraId="77AD897A" w14:textId="3EBB7862" w:rsidR="00A824E4" w:rsidRPr="00A824E4" w:rsidRDefault="00A824E4" w:rsidP="00A82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  <w:lang w:bidi="ru-RU"/>
        </w:rPr>
      </w:pPr>
      <w:r w:rsidRPr="00A824E4">
        <w:rPr>
          <w:bCs/>
          <w:color w:val="000000"/>
          <w:lang w:bidi="ru-RU"/>
        </w:rPr>
        <w:t>Техногенная экологическая обстановка на территории Свердловской области остается неблагополучной. Всего на территории г. Екатеринбурга было зафиксировано 199 участков радиоактивного загрязнения с мощностью экспози</w:t>
      </w:r>
      <w:r w:rsidR="00863D8A">
        <w:rPr>
          <w:bCs/>
          <w:color w:val="000000"/>
          <w:lang w:bidi="ru-RU"/>
        </w:rPr>
        <w:t xml:space="preserve">ционной дозы более 0.6 </w:t>
      </w:r>
      <w:proofErr w:type="spellStart"/>
      <w:r w:rsidR="00863D8A">
        <w:rPr>
          <w:bCs/>
          <w:color w:val="000000"/>
          <w:lang w:bidi="ru-RU"/>
        </w:rPr>
        <w:t>мкЗв</w:t>
      </w:r>
      <w:proofErr w:type="spellEnd"/>
      <w:r w:rsidR="00863D8A">
        <w:rPr>
          <w:bCs/>
          <w:color w:val="000000"/>
          <w:lang w:bidi="ru-RU"/>
        </w:rPr>
        <w:t>/ч [2</w:t>
      </w:r>
      <w:r w:rsidRPr="00A824E4">
        <w:rPr>
          <w:bCs/>
          <w:color w:val="000000"/>
          <w:lang w:bidi="ru-RU"/>
        </w:rPr>
        <w:t xml:space="preserve">]. Такая территория требует проведения реабилитационных мероприятий и углубленных исследований. </w:t>
      </w:r>
    </w:p>
    <w:p w14:paraId="08655274" w14:textId="741A8096" w:rsidR="000C0BAF" w:rsidRPr="00863D8A" w:rsidRDefault="00A824E4" w:rsidP="00863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  <w:lang w:bidi="ru-RU"/>
        </w:rPr>
      </w:pPr>
      <w:r w:rsidRPr="00A824E4">
        <w:rPr>
          <w:bCs/>
          <w:color w:val="000000"/>
          <w:lang w:bidi="ru-RU"/>
        </w:rPr>
        <w:t xml:space="preserve">Отобрано и проанализировано 20 проб почв и 3 пробы донных отложений водоёмов в местах широкого и частого пребывания местного населения. </w:t>
      </w:r>
      <w:r w:rsidR="00F84F92">
        <w:rPr>
          <w:bCs/>
          <w:color w:val="000000"/>
          <w:lang w:bidi="ru-RU"/>
        </w:rPr>
        <w:t xml:space="preserve">Элементный состав почв и структурные связи исследованы методами </w:t>
      </w:r>
      <w:proofErr w:type="spellStart"/>
      <w:r w:rsidR="00F84F92">
        <w:rPr>
          <w:bCs/>
          <w:color w:val="000000"/>
          <w:lang w:bidi="ru-RU"/>
        </w:rPr>
        <w:t>рентгенофлуоресцентного</w:t>
      </w:r>
      <w:proofErr w:type="spellEnd"/>
      <w:r w:rsidR="00F84F92">
        <w:rPr>
          <w:bCs/>
          <w:color w:val="000000"/>
          <w:lang w:bidi="ru-RU"/>
        </w:rPr>
        <w:t xml:space="preserve"> и ИК-спектрометрического анализа.</w:t>
      </w:r>
      <w:r w:rsidR="00863D8A">
        <w:rPr>
          <w:bCs/>
          <w:color w:val="000000"/>
          <w:lang w:bidi="ru-RU"/>
        </w:rPr>
        <w:t xml:space="preserve"> </w:t>
      </w:r>
      <w:r w:rsidRPr="00A824E4">
        <w:rPr>
          <w:bCs/>
          <w:color w:val="000000"/>
          <w:lang w:bidi="ru-RU"/>
        </w:rPr>
        <w:t xml:space="preserve">По данным гамма-спектрометрического анализа почвы прибрежных участков водоёмов загрязнены радионуклидом </w:t>
      </w:r>
      <w:r w:rsidRPr="00A824E4">
        <w:rPr>
          <w:bCs/>
          <w:color w:val="000000"/>
          <w:vertAlign w:val="superscript"/>
          <w:lang w:bidi="ru-RU"/>
        </w:rPr>
        <w:t>137</w:t>
      </w:r>
      <w:r w:rsidRPr="00A824E4">
        <w:rPr>
          <w:bCs/>
          <w:color w:val="000000"/>
          <w:lang w:val="en-US"/>
        </w:rPr>
        <w:t>Cs</w:t>
      </w:r>
      <w:r w:rsidRPr="00A824E4">
        <w:rPr>
          <w:bCs/>
          <w:color w:val="000000"/>
          <w:lang w:bidi="ru-RU"/>
        </w:rPr>
        <w:t xml:space="preserve"> и имеют удельную активность от 8.5±0.1 до 37.2±0.7 Бк/кг. Гамма-активность </w:t>
      </w:r>
      <w:r w:rsidR="00F84F92">
        <w:rPr>
          <w:bCs/>
          <w:color w:val="000000"/>
          <w:lang w:bidi="ru-RU"/>
        </w:rPr>
        <w:t xml:space="preserve">проб почв </w:t>
      </w:r>
      <w:r w:rsidRPr="00A824E4">
        <w:rPr>
          <w:bCs/>
          <w:color w:val="000000"/>
          <w:lang w:bidi="ru-RU"/>
        </w:rPr>
        <w:t xml:space="preserve">обусловлена радионуклидом </w:t>
      </w:r>
      <w:r w:rsidRPr="00A824E4">
        <w:rPr>
          <w:bCs/>
          <w:color w:val="000000"/>
          <w:vertAlign w:val="superscript"/>
          <w:lang w:bidi="ru-RU"/>
        </w:rPr>
        <w:t>40</w:t>
      </w:r>
      <w:r w:rsidRPr="00A824E4">
        <w:rPr>
          <w:bCs/>
          <w:color w:val="000000"/>
          <w:lang w:bidi="ru-RU"/>
        </w:rPr>
        <w:t xml:space="preserve">К, также в пробах присутствует </w:t>
      </w:r>
      <w:r w:rsidRPr="00A824E4">
        <w:rPr>
          <w:bCs/>
          <w:color w:val="000000"/>
          <w:vertAlign w:val="superscript"/>
          <w:lang w:bidi="ru-RU"/>
        </w:rPr>
        <w:t>226</w:t>
      </w:r>
      <w:r w:rsidRPr="00A824E4">
        <w:rPr>
          <w:bCs/>
          <w:color w:val="000000"/>
          <w:lang w:bidi="ru-RU"/>
        </w:rPr>
        <w:t>Ra. Проведены исследования активности ила с прибрежных участк</w:t>
      </w:r>
      <w:r w:rsidR="00E36894">
        <w:rPr>
          <w:bCs/>
          <w:color w:val="000000"/>
          <w:lang w:bidi="ru-RU"/>
        </w:rPr>
        <w:t>ов водных объектов</w:t>
      </w:r>
      <w:r w:rsidRPr="00A824E4">
        <w:rPr>
          <w:bCs/>
          <w:color w:val="000000"/>
          <w:lang w:bidi="ru-RU"/>
        </w:rPr>
        <w:t xml:space="preserve">, которые показали, что наименьшая удельная активность по </w:t>
      </w:r>
      <w:r w:rsidRPr="00A824E4">
        <w:rPr>
          <w:bCs/>
          <w:color w:val="000000"/>
          <w:vertAlign w:val="superscript"/>
          <w:lang w:bidi="ru-RU"/>
        </w:rPr>
        <w:t>137</w:t>
      </w:r>
      <w:r w:rsidRPr="00A824E4">
        <w:rPr>
          <w:bCs/>
          <w:color w:val="000000"/>
          <w:lang w:val="en-US"/>
        </w:rPr>
        <w:t>Cs</w:t>
      </w:r>
      <w:r w:rsidR="00F84F92">
        <w:rPr>
          <w:bCs/>
          <w:color w:val="000000"/>
          <w:lang w:bidi="ru-RU"/>
        </w:rPr>
        <w:t xml:space="preserve"> обнаружена в Верх-</w:t>
      </w:r>
      <w:proofErr w:type="spellStart"/>
      <w:r w:rsidR="00F84F92">
        <w:rPr>
          <w:bCs/>
          <w:color w:val="000000"/>
          <w:lang w:bidi="ru-RU"/>
        </w:rPr>
        <w:t>Исетском</w:t>
      </w:r>
      <w:proofErr w:type="spellEnd"/>
      <w:r w:rsidR="00F84F92">
        <w:rPr>
          <w:bCs/>
          <w:color w:val="000000"/>
          <w:lang w:bidi="ru-RU"/>
        </w:rPr>
        <w:t xml:space="preserve"> пруду</w:t>
      </w:r>
      <w:r w:rsidRPr="00A824E4">
        <w:rPr>
          <w:bCs/>
          <w:color w:val="000000"/>
          <w:lang w:bidi="ru-RU"/>
        </w:rPr>
        <w:t xml:space="preserve"> и составила 10.7±0.3 Бк/кг, а максимальная </w:t>
      </w:r>
      <w:r w:rsidR="00F84F92">
        <w:rPr>
          <w:bCs/>
          <w:color w:val="000000"/>
          <w:lang w:bidi="ru-RU"/>
        </w:rPr>
        <w:t xml:space="preserve">- в озере </w:t>
      </w:r>
      <w:proofErr w:type="spellStart"/>
      <w:r w:rsidR="00F84F92">
        <w:rPr>
          <w:bCs/>
          <w:color w:val="000000"/>
          <w:lang w:bidi="ru-RU"/>
        </w:rPr>
        <w:t>Шарташ</w:t>
      </w:r>
      <w:bookmarkStart w:id="0" w:name="_GoBack"/>
      <w:bookmarkEnd w:id="0"/>
      <w:proofErr w:type="spellEnd"/>
      <w:r w:rsidRPr="00A824E4">
        <w:rPr>
          <w:bCs/>
          <w:color w:val="000000"/>
          <w:lang w:bidi="ru-RU"/>
        </w:rPr>
        <w:t xml:space="preserve"> 28.6±0.4 Бк/кг. </w:t>
      </w:r>
    </w:p>
    <w:p w14:paraId="022FC08C" w14:textId="709A0A38" w:rsidR="00A02163" w:rsidRPr="00A02163" w:rsidRDefault="00A824E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Выражаю благодарность своему научному руководителю Анне Владимировне Ворониной за помощь при проведении научно-исследовательской работы.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095B8C3" w:rsidR="00116478" w:rsidRPr="00A824E4" w:rsidRDefault="00116478" w:rsidP="00A82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824E4">
        <w:rPr>
          <w:color w:val="000000"/>
        </w:rPr>
        <w:t xml:space="preserve">1. </w:t>
      </w:r>
      <w:r w:rsidR="00A824E4" w:rsidRPr="00A824E4">
        <w:rPr>
          <w:color w:val="000000"/>
        </w:rPr>
        <w:t xml:space="preserve">Радиационная безопасность Урала и Сибири: Материалы науч. </w:t>
      </w:r>
      <w:proofErr w:type="spellStart"/>
      <w:r w:rsidR="00A824E4" w:rsidRPr="00A824E4">
        <w:rPr>
          <w:color w:val="000000"/>
        </w:rPr>
        <w:t>практ</w:t>
      </w:r>
      <w:proofErr w:type="spellEnd"/>
      <w:r w:rsidR="00A824E4" w:rsidRPr="00A824E4">
        <w:rPr>
          <w:color w:val="000000"/>
        </w:rPr>
        <w:t xml:space="preserve">. </w:t>
      </w:r>
      <w:proofErr w:type="spellStart"/>
      <w:r w:rsidR="00A824E4" w:rsidRPr="00A824E4">
        <w:rPr>
          <w:color w:val="000000"/>
        </w:rPr>
        <w:t>конф</w:t>
      </w:r>
      <w:proofErr w:type="spellEnd"/>
      <w:r w:rsidR="00A824E4" w:rsidRPr="00A824E4">
        <w:rPr>
          <w:color w:val="000000"/>
        </w:rPr>
        <w:t>. / Под ред. В. И. Уткина. ЕС НИО, Екатеринбург: 1997. 103 с.</w:t>
      </w:r>
    </w:p>
    <w:p w14:paraId="5E67A75E" w14:textId="77777777" w:rsidR="00A824E4" w:rsidRPr="00A824E4" w:rsidRDefault="00116478" w:rsidP="00A82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A824E4">
        <w:rPr>
          <w:color w:val="000000"/>
        </w:rPr>
        <w:t xml:space="preserve">2. </w:t>
      </w:r>
      <w:r w:rsidR="00A824E4" w:rsidRPr="00A824E4">
        <w:rPr>
          <w:noProof/>
        </w:rPr>
        <w:t>Пискунов Л. И. Ядерный объект за околицей Уральской столицы / Ред. В. И. Уткин. Екатеринбург. Сред.- Урал. кн. изд- во, 1997. 80 с.</w:t>
      </w:r>
    </w:p>
    <w:p w14:paraId="3486C755" w14:textId="7E45FF7F" w:rsidR="00116478" w:rsidRPr="00A824E4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A824E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169"/>
    <w:multiLevelType w:val="hybridMultilevel"/>
    <w:tmpl w:val="B3FC7E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C0BAF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D5287"/>
    <w:rsid w:val="0031361E"/>
    <w:rsid w:val="00391C38"/>
    <w:rsid w:val="003A6D1E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63D8A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24E4"/>
    <w:rsid w:val="00B01C44"/>
    <w:rsid w:val="00BF36F8"/>
    <w:rsid w:val="00BF4622"/>
    <w:rsid w:val="00CD00B1"/>
    <w:rsid w:val="00D22306"/>
    <w:rsid w:val="00D42542"/>
    <w:rsid w:val="00D8121C"/>
    <w:rsid w:val="00E22189"/>
    <w:rsid w:val="00E36894"/>
    <w:rsid w:val="00E74069"/>
    <w:rsid w:val="00EB1F49"/>
    <w:rsid w:val="00F84F9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A409E-DF5E-4461-9358-3AF08683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404</Words>
  <Characters>2459</Characters>
  <Application>Microsoft Office Word</Application>
  <DocSecurity>0</DocSecurity>
  <Lines>102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10</cp:revision>
  <dcterms:created xsi:type="dcterms:W3CDTF">2022-11-07T09:18:00Z</dcterms:created>
  <dcterms:modified xsi:type="dcterms:W3CDTF">2024-02-16T08:13:00Z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