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A5C37" w14:textId="5CBA4D1F" w:rsidR="0046626B" w:rsidRPr="0046626B" w:rsidRDefault="0046626B" w:rsidP="003F4B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46626B">
        <w:rPr>
          <w:b/>
          <w:color w:val="000000"/>
        </w:rPr>
        <w:t xml:space="preserve">Влияние структуры антенного лиганда на оптические свойства и электронное строение красителей на основе </w:t>
      </w:r>
      <w:proofErr w:type="spellStart"/>
      <w:r w:rsidRPr="0046626B">
        <w:rPr>
          <w:b/>
          <w:color w:val="000000"/>
        </w:rPr>
        <w:t>циклометаллированных</w:t>
      </w:r>
      <w:proofErr w:type="spellEnd"/>
      <w:r w:rsidRPr="0046626B">
        <w:rPr>
          <w:b/>
          <w:color w:val="000000"/>
        </w:rPr>
        <w:t xml:space="preserve"> комплексов Ru</w:t>
      </w:r>
      <w:r w:rsidR="00053040">
        <w:rPr>
          <w:b/>
          <w:color w:val="000000"/>
        </w:rPr>
        <w:t> </w:t>
      </w:r>
      <w:r w:rsidRPr="0046626B">
        <w:rPr>
          <w:b/>
          <w:color w:val="000000"/>
        </w:rPr>
        <w:t>(II) с сопряженными 2-арилимидазолами</w:t>
      </w:r>
    </w:p>
    <w:p w14:paraId="00000002" w14:textId="3DA0B6D2" w:rsidR="00130241" w:rsidRPr="00237784" w:rsidRDefault="004662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Мишуринский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.А.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 w:rsidR="00237784">
        <w:rPr>
          <w:b/>
          <w:i/>
          <w:color w:val="000000"/>
        </w:rPr>
        <w:t>Верзун</w:t>
      </w:r>
      <w:proofErr w:type="spellEnd"/>
      <w:r w:rsidR="00237784">
        <w:rPr>
          <w:b/>
          <w:i/>
          <w:color w:val="000000"/>
        </w:rPr>
        <w:t xml:space="preserve"> С.А.</w:t>
      </w:r>
      <w:r w:rsidR="00237784" w:rsidRPr="00237784">
        <w:rPr>
          <w:b/>
          <w:i/>
          <w:color w:val="000000"/>
          <w:vertAlign w:val="superscript"/>
        </w:rPr>
        <w:t>1</w:t>
      </w:r>
      <w:r w:rsidR="00237784">
        <w:rPr>
          <w:b/>
          <w:i/>
          <w:color w:val="000000"/>
        </w:rPr>
        <w:t>, Феоктистова А.В.</w:t>
      </w:r>
      <w:r w:rsidR="00237784" w:rsidRPr="00237784">
        <w:rPr>
          <w:b/>
          <w:i/>
          <w:color w:val="000000"/>
          <w:vertAlign w:val="superscript"/>
        </w:rPr>
        <w:t>1</w:t>
      </w:r>
      <w:r w:rsidR="00237784">
        <w:rPr>
          <w:b/>
          <w:i/>
          <w:color w:val="000000"/>
        </w:rPr>
        <w:t>,</w:t>
      </w:r>
      <w:r>
        <w:rPr>
          <w:b/>
          <w:i/>
          <w:iCs/>
          <w:color w:val="000000"/>
        </w:rPr>
        <w:t xml:space="preserve"> Елин А.Д.</w:t>
      </w:r>
      <w:r>
        <w:rPr>
          <w:b/>
          <w:i/>
          <w:iCs/>
          <w:color w:val="000000"/>
          <w:vertAlign w:val="superscript"/>
        </w:rPr>
        <w:t>1</w:t>
      </w:r>
      <w:r>
        <w:rPr>
          <w:b/>
          <w:i/>
          <w:iCs/>
          <w:color w:val="000000"/>
        </w:rPr>
        <w:t>, Сиротин М.А.</w:t>
      </w:r>
      <w:r>
        <w:rPr>
          <w:b/>
          <w:i/>
          <w:iCs/>
          <w:color w:val="000000"/>
          <w:vertAlign w:val="superscript"/>
        </w:rPr>
        <w:t>1,2</w:t>
      </w:r>
      <w:r w:rsidR="00237784">
        <w:rPr>
          <w:b/>
          <w:i/>
          <w:iCs/>
          <w:color w:val="000000"/>
        </w:rPr>
        <w:t>,</w:t>
      </w:r>
      <w:r w:rsidR="00237784" w:rsidRPr="00237784">
        <w:rPr>
          <w:b/>
          <w:i/>
          <w:color w:val="000000"/>
        </w:rPr>
        <w:t xml:space="preserve"> </w:t>
      </w:r>
      <w:r w:rsidR="00237784">
        <w:rPr>
          <w:b/>
          <w:i/>
          <w:color w:val="000000"/>
        </w:rPr>
        <w:t>Лаврова М.А.</w:t>
      </w:r>
      <w:r w:rsidR="00237784" w:rsidRPr="003B76D6">
        <w:rPr>
          <w:b/>
          <w:i/>
          <w:color w:val="000000"/>
          <w:vertAlign w:val="superscript"/>
        </w:rPr>
        <w:t>1</w:t>
      </w:r>
    </w:p>
    <w:p w14:paraId="00000003" w14:textId="6382C15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46626B">
        <w:rPr>
          <w:i/>
          <w:color w:val="000000"/>
        </w:rPr>
        <w:t>6</w:t>
      </w:r>
      <w:r>
        <w:rPr>
          <w:i/>
          <w:color w:val="000000"/>
        </w:rPr>
        <w:t xml:space="preserve"> курс специалитета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2E41B4D9" w14:textId="3AD2CFB6" w:rsidR="0005304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053040">
        <w:rPr>
          <w:i/>
          <w:color w:val="000000"/>
        </w:rPr>
        <w:t xml:space="preserve">Федеральный исследовательский центр химической физики имени Н.Н. Семёнова Российской академии наук, Москва, Россия </w:t>
      </w:r>
    </w:p>
    <w:p w14:paraId="3B2EC88B" w14:textId="278673F9" w:rsidR="0021120F" w:rsidRDefault="00EB1F49" w:rsidP="002112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mail:</w:t>
      </w:r>
      <w:hyperlink r:id="rId6" w:history="1">
        <w:r w:rsidR="00053040" w:rsidRPr="001F48B9">
          <w:rPr>
            <w:rStyle w:val="a9"/>
            <w:i/>
            <w:lang w:val="en-US"/>
          </w:rPr>
          <w:t>sergei</w:t>
        </w:r>
        <w:r w:rsidR="00053040" w:rsidRPr="001F48B9">
          <w:rPr>
            <w:rStyle w:val="a9"/>
            <w:i/>
          </w:rPr>
          <w:t>.</w:t>
        </w:r>
        <w:r w:rsidR="00053040" w:rsidRPr="001F48B9">
          <w:rPr>
            <w:rStyle w:val="a9"/>
            <w:i/>
            <w:lang w:val="en-US"/>
          </w:rPr>
          <w:t>mishurinskii</w:t>
        </w:r>
        <w:r w:rsidR="00053040" w:rsidRPr="001F48B9">
          <w:rPr>
            <w:rStyle w:val="a9"/>
            <w:i/>
          </w:rPr>
          <w:t>@</w:t>
        </w:r>
        <w:r w:rsidR="00053040" w:rsidRPr="001F48B9">
          <w:rPr>
            <w:rStyle w:val="a9"/>
            <w:i/>
            <w:lang w:val="en-US"/>
          </w:rPr>
          <w:t>chemistry</w:t>
        </w:r>
        <w:r w:rsidR="00053040" w:rsidRPr="001F48B9">
          <w:rPr>
            <w:rStyle w:val="a9"/>
            <w:i/>
          </w:rPr>
          <w:t>.</w:t>
        </w:r>
        <w:r w:rsidR="00053040" w:rsidRPr="001F48B9">
          <w:rPr>
            <w:rStyle w:val="a9"/>
            <w:i/>
            <w:lang w:val="en-US"/>
          </w:rPr>
          <w:t>msu</w:t>
        </w:r>
        <w:r w:rsidR="00053040" w:rsidRPr="001F48B9">
          <w:rPr>
            <w:rStyle w:val="a9"/>
            <w:i/>
          </w:rPr>
          <w:t>.</w:t>
        </w:r>
        <w:proofErr w:type="spellStart"/>
        <w:r w:rsidR="00053040" w:rsidRPr="001F48B9">
          <w:rPr>
            <w:rStyle w:val="a9"/>
            <w:i/>
            <w:lang w:val="en-US"/>
          </w:rPr>
          <w:t>ru</w:t>
        </w:r>
        <w:proofErr w:type="spellEnd"/>
      </w:hyperlink>
    </w:p>
    <w:p w14:paraId="39D77594" w14:textId="5CE87FB0" w:rsidR="0021120F" w:rsidRPr="00237784" w:rsidRDefault="0070751A" w:rsidP="002112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К</w:t>
      </w:r>
      <w:r w:rsidR="0021120F">
        <w:rPr>
          <w:color w:val="000000"/>
        </w:rPr>
        <w:t>омплексы рутения</w:t>
      </w:r>
      <w:r w:rsidR="0021120F">
        <w:rPr>
          <w:color w:val="000000"/>
          <w:lang w:val="en-US"/>
        </w:rPr>
        <w:t> </w:t>
      </w:r>
      <w:r w:rsidR="0021120F" w:rsidRPr="0021120F">
        <w:rPr>
          <w:color w:val="000000"/>
        </w:rPr>
        <w:t>(</w:t>
      </w:r>
      <w:r w:rsidR="0021120F">
        <w:rPr>
          <w:color w:val="000000"/>
          <w:lang w:val="en-US"/>
        </w:rPr>
        <w:t>II</w:t>
      </w:r>
      <w:r w:rsidR="0021120F" w:rsidRPr="0021120F">
        <w:rPr>
          <w:color w:val="000000"/>
        </w:rPr>
        <w:t>)</w:t>
      </w:r>
      <w:r w:rsidR="0021120F">
        <w:rPr>
          <w:color w:val="000000"/>
        </w:rPr>
        <w:t xml:space="preserve"> </w:t>
      </w:r>
      <w:r>
        <w:rPr>
          <w:color w:val="000000"/>
        </w:rPr>
        <w:t>используются</w:t>
      </w:r>
      <w:r w:rsidR="0021120F">
        <w:rPr>
          <w:color w:val="000000"/>
        </w:rPr>
        <w:t xml:space="preserve"> в качестве сенсибилизаторов в солнечной ячейке </w:t>
      </w:r>
      <w:proofErr w:type="spellStart"/>
      <w:r w:rsidR="0021120F">
        <w:rPr>
          <w:color w:val="000000"/>
        </w:rPr>
        <w:t>Гретцеля</w:t>
      </w:r>
      <w:proofErr w:type="spellEnd"/>
      <w:r w:rsidR="0012407D">
        <w:rPr>
          <w:color w:val="000000"/>
        </w:rPr>
        <w:t xml:space="preserve"> и на данный момент демонстрируют </w:t>
      </w:r>
      <w:r w:rsidR="0021120F" w:rsidRPr="00847C8C">
        <w:rPr>
          <w:color w:val="000000"/>
        </w:rPr>
        <w:t xml:space="preserve">рекордные значения эффективности работы ячейки. </w:t>
      </w:r>
      <w:r w:rsidR="0021120F">
        <w:rPr>
          <w:color w:val="000000"/>
        </w:rPr>
        <w:t xml:space="preserve">В состав красителя входят два типа </w:t>
      </w:r>
      <w:proofErr w:type="spellStart"/>
      <w:r w:rsidR="0021120F">
        <w:rPr>
          <w:color w:val="000000"/>
        </w:rPr>
        <w:t>лигандов</w:t>
      </w:r>
      <w:proofErr w:type="spellEnd"/>
      <w:r w:rsidR="0021120F">
        <w:rPr>
          <w:color w:val="000000"/>
        </w:rPr>
        <w:t xml:space="preserve">: якорные, обеспечивающие связь с поверхностью полупроводника, и донорные, являющиеся донорами электронной плотности. В красителях-«чемпионах» </w:t>
      </w:r>
      <w:r w:rsidR="0021120F" w:rsidRPr="00237784">
        <w:rPr>
          <w:color w:val="000000"/>
        </w:rPr>
        <w:t xml:space="preserve">в качестве </w:t>
      </w:r>
      <w:r w:rsidR="002B7965" w:rsidRPr="00237784">
        <w:rPr>
          <w:color w:val="000000"/>
        </w:rPr>
        <w:t xml:space="preserve">якорных </w:t>
      </w:r>
      <w:proofErr w:type="spellStart"/>
      <w:r w:rsidR="002B7965" w:rsidRPr="00237784">
        <w:rPr>
          <w:color w:val="000000"/>
        </w:rPr>
        <w:t>лигандов</w:t>
      </w:r>
      <w:proofErr w:type="spellEnd"/>
      <w:r w:rsidR="002B7965" w:rsidRPr="00237784">
        <w:rPr>
          <w:color w:val="000000"/>
        </w:rPr>
        <w:t xml:space="preserve"> используется 4,4`-дикарбокси-2,2`-бипиридин, а в качестве </w:t>
      </w:r>
      <w:r w:rsidR="0021120F" w:rsidRPr="00237784">
        <w:rPr>
          <w:color w:val="000000"/>
        </w:rPr>
        <w:t xml:space="preserve">донорных </w:t>
      </w:r>
      <w:r w:rsidR="002B7965" w:rsidRPr="00237784">
        <w:rPr>
          <w:color w:val="000000"/>
        </w:rPr>
        <w:t xml:space="preserve">- </w:t>
      </w:r>
      <w:proofErr w:type="spellStart"/>
      <w:r w:rsidR="002B7965" w:rsidRPr="00237784">
        <w:rPr>
          <w:color w:val="000000"/>
        </w:rPr>
        <w:t>монодентатные</w:t>
      </w:r>
      <w:proofErr w:type="spellEnd"/>
      <w:r w:rsidR="002B7965" w:rsidRPr="00237784">
        <w:rPr>
          <w:color w:val="000000"/>
        </w:rPr>
        <w:t xml:space="preserve"> -</w:t>
      </w:r>
      <w:r w:rsidR="002B7965" w:rsidRPr="00237784">
        <w:rPr>
          <w:color w:val="000000"/>
          <w:lang w:val="en-US"/>
        </w:rPr>
        <w:t>NCS</w:t>
      </w:r>
      <w:r w:rsidR="002B7965" w:rsidRPr="00237784">
        <w:rPr>
          <w:color w:val="000000"/>
        </w:rPr>
        <w:t xml:space="preserve"> группы</w:t>
      </w:r>
      <w:r w:rsidR="0021120F" w:rsidRPr="00237784">
        <w:rPr>
          <w:color w:val="000000"/>
        </w:rPr>
        <w:t xml:space="preserve">, </w:t>
      </w:r>
      <w:r w:rsidR="006C3B06" w:rsidRPr="00237784">
        <w:rPr>
          <w:color w:val="000000"/>
        </w:rPr>
        <w:t>комплексы с которыми лабильны, что приводит к быстрому падению эффективности ячейки</w:t>
      </w:r>
      <w:r w:rsidR="0021120F" w:rsidRPr="00237784">
        <w:rPr>
          <w:color w:val="000000"/>
        </w:rPr>
        <w:t>. Замена</w:t>
      </w:r>
      <w:r w:rsidR="006C3B06" w:rsidRPr="00237784">
        <w:rPr>
          <w:color w:val="000000"/>
        </w:rPr>
        <w:t xml:space="preserve"> </w:t>
      </w:r>
      <w:proofErr w:type="spellStart"/>
      <w:r w:rsidR="006C3B06" w:rsidRPr="00237784">
        <w:rPr>
          <w:color w:val="000000"/>
        </w:rPr>
        <w:t>изотиоцианат</w:t>
      </w:r>
      <w:r w:rsidRPr="00237784">
        <w:rPr>
          <w:color w:val="000000"/>
        </w:rPr>
        <w:t>а</w:t>
      </w:r>
      <w:proofErr w:type="spellEnd"/>
      <w:r w:rsidR="006C3B06" w:rsidRPr="00237784">
        <w:rPr>
          <w:color w:val="000000"/>
        </w:rPr>
        <w:t xml:space="preserve"> на </w:t>
      </w:r>
      <w:proofErr w:type="spellStart"/>
      <w:r w:rsidR="006C3B06" w:rsidRPr="00237784">
        <w:rPr>
          <w:color w:val="000000"/>
        </w:rPr>
        <w:t>бидентатный</w:t>
      </w:r>
      <w:proofErr w:type="spellEnd"/>
      <w:r w:rsidR="006C3B06" w:rsidRPr="00237784">
        <w:rPr>
          <w:color w:val="000000"/>
        </w:rPr>
        <w:t xml:space="preserve"> </w:t>
      </w:r>
      <w:proofErr w:type="spellStart"/>
      <w:r w:rsidR="006C3B06" w:rsidRPr="00237784">
        <w:rPr>
          <w:color w:val="000000"/>
        </w:rPr>
        <w:t>циклометаллированный</w:t>
      </w:r>
      <w:proofErr w:type="spellEnd"/>
      <w:r w:rsidR="006C3B06" w:rsidRPr="00237784">
        <w:rPr>
          <w:color w:val="000000"/>
        </w:rPr>
        <w:t xml:space="preserve"> лиганд позволяет повысить инертность комплексов, но в то же время приводит к ухудшению оптических и </w:t>
      </w:r>
      <w:proofErr w:type="spellStart"/>
      <w:r w:rsidR="006C3B06" w:rsidRPr="00237784">
        <w:rPr>
          <w:color w:val="000000"/>
        </w:rPr>
        <w:t>электрохимичесих</w:t>
      </w:r>
      <w:proofErr w:type="spellEnd"/>
      <w:r w:rsidR="006C3B06" w:rsidRPr="00237784">
        <w:rPr>
          <w:color w:val="000000"/>
        </w:rPr>
        <w:t xml:space="preserve"> свойств красителя, поэтому дизайн </w:t>
      </w:r>
      <w:proofErr w:type="spellStart"/>
      <w:r w:rsidR="006C3B06" w:rsidRPr="00237784">
        <w:rPr>
          <w:color w:val="000000"/>
        </w:rPr>
        <w:t>лигандов</w:t>
      </w:r>
      <w:proofErr w:type="spellEnd"/>
      <w:r w:rsidR="006C3B06" w:rsidRPr="00237784">
        <w:rPr>
          <w:color w:val="000000"/>
        </w:rPr>
        <w:t xml:space="preserve"> остается актуальной задачей. В качестве донорн</w:t>
      </w:r>
      <w:r w:rsidR="00475438" w:rsidRPr="00237784">
        <w:rPr>
          <w:color w:val="000000"/>
        </w:rPr>
        <w:t>ых</w:t>
      </w:r>
      <w:r w:rsidR="006C3B06" w:rsidRPr="00237784">
        <w:rPr>
          <w:color w:val="000000"/>
        </w:rPr>
        <w:t xml:space="preserve"> </w:t>
      </w:r>
      <w:proofErr w:type="spellStart"/>
      <w:r w:rsidR="006C3B06" w:rsidRPr="00237784">
        <w:rPr>
          <w:color w:val="000000"/>
        </w:rPr>
        <w:t>лиганд</w:t>
      </w:r>
      <w:r w:rsidR="00475438" w:rsidRPr="00237784">
        <w:rPr>
          <w:color w:val="000000"/>
        </w:rPr>
        <w:t>ов</w:t>
      </w:r>
      <w:proofErr w:type="spellEnd"/>
      <w:r w:rsidR="006C3B06" w:rsidRPr="00237784">
        <w:rPr>
          <w:color w:val="000000"/>
        </w:rPr>
        <w:t xml:space="preserve"> в данной работе выбраны 2-арилимидазолы, которые легко можно модифицировать различными заместителями.</w:t>
      </w:r>
      <w:r w:rsidR="0021120F" w:rsidRPr="00237784">
        <w:rPr>
          <w:color w:val="000000"/>
        </w:rPr>
        <w:t xml:space="preserve"> </w:t>
      </w:r>
      <w:r w:rsidR="002B7965" w:rsidRPr="00237784">
        <w:rPr>
          <w:color w:val="000000"/>
        </w:rPr>
        <w:t>Ц</w:t>
      </w:r>
      <w:r w:rsidR="0021120F" w:rsidRPr="00237784">
        <w:rPr>
          <w:color w:val="000000"/>
        </w:rPr>
        <w:t xml:space="preserve">елью работы является синтез и исследование новых </w:t>
      </w:r>
      <w:proofErr w:type="spellStart"/>
      <w:r w:rsidR="0021120F" w:rsidRPr="00237784">
        <w:rPr>
          <w:color w:val="000000"/>
        </w:rPr>
        <w:t>циклометаллированных</w:t>
      </w:r>
      <w:proofErr w:type="spellEnd"/>
      <w:r w:rsidR="0021120F" w:rsidRPr="00237784">
        <w:rPr>
          <w:color w:val="000000"/>
        </w:rPr>
        <w:t xml:space="preserve"> комплексов рутения</w:t>
      </w:r>
      <w:r w:rsidR="002432C2" w:rsidRPr="00237784">
        <w:rPr>
          <w:color w:val="000000"/>
        </w:rPr>
        <w:t> </w:t>
      </w:r>
      <w:r w:rsidR="0021120F" w:rsidRPr="00237784">
        <w:rPr>
          <w:color w:val="000000"/>
        </w:rPr>
        <w:t xml:space="preserve">(II) с 4,4`-дикарбокси-2,2`-бипиридином и различными </w:t>
      </w:r>
      <w:r w:rsidR="0012407D" w:rsidRPr="00237784">
        <w:rPr>
          <w:color w:val="000000"/>
        </w:rPr>
        <w:t xml:space="preserve">сопряжёнными </w:t>
      </w:r>
      <w:r w:rsidR="0021120F" w:rsidRPr="00237784">
        <w:rPr>
          <w:color w:val="000000"/>
        </w:rPr>
        <w:t>2-арилимидазолами.</w:t>
      </w:r>
    </w:p>
    <w:p w14:paraId="19C68828" w14:textId="76FC345F" w:rsidR="0021120F" w:rsidRPr="00237784" w:rsidRDefault="0021120F" w:rsidP="002112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37784">
        <w:rPr>
          <w:color w:val="000000"/>
        </w:rPr>
        <w:t>На первом этапе работы синтезирована и исследована</w:t>
      </w:r>
      <w:r>
        <w:rPr>
          <w:color w:val="000000"/>
        </w:rPr>
        <w:t xml:space="preserve"> серия из пяти комплексов </w:t>
      </w:r>
      <w:r w:rsidRPr="00BA45FD">
        <w:rPr>
          <w:color w:val="000000"/>
        </w:rPr>
        <w:t>состава Ru(</w:t>
      </w:r>
      <w:proofErr w:type="spellStart"/>
      <w:r w:rsidRPr="00BA45FD">
        <w:rPr>
          <w:color w:val="000000"/>
        </w:rPr>
        <w:t>dmdcbp</w:t>
      </w:r>
      <w:proofErr w:type="spellEnd"/>
      <w:r w:rsidRPr="00BA45FD">
        <w:rPr>
          <w:color w:val="000000"/>
        </w:rPr>
        <w:t>)</w:t>
      </w:r>
      <w:r w:rsidRPr="00BA45FD">
        <w:rPr>
          <w:color w:val="000000"/>
          <w:vertAlign w:val="subscript"/>
        </w:rPr>
        <w:t>2</w:t>
      </w:r>
      <w:r w:rsidRPr="00BA45FD">
        <w:rPr>
          <w:color w:val="000000"/>
        </w:rPr>
        <w:t>(L-</w:t>
      </w:r>
      <w:proofErr w:type="gramStart"/>
      <w:r w:rsidRPr="00BA45FD">
        <w:rPr>
          <w:color w:val="000000"/>
        </w:rPr>
        <w:t>X)PF</w:t>
      </w:r>
      <w:proofErr w:type="gramEnd"/>
      <w:r w:rsidRPr="00BA45FD">
        <w:rPr>
          <w:color w:val="000000"/>
          <w:vertAlign w:val="subscript"/>
        </w:rPr>
        <w:t>6</w:t>
      </w:r>
      <w:r w:rsidRPr="00BA45FD">
        <w:rPr>
          <w:color w:val="000000"/>
        </w:rPr>
        <w:t xml:space="preserve">, где Х - различные заместители в арильном фрагменте </w:t>
      </w:r>
      <w:r w:rsidR="0012407D">
        <w:rPr>
          <w:color w:val="000000"/>
        </w:rPr>
        <w:t>1-фенил-2-арил</w:t>
      </w:r>
      <w:r w:rsidRPr="00BA45FD">
        <w:rPr>
          <w:color w:val="000000"/>
        </w:rPr>
        <w:t>бензимидазола (-H, -</w:t>
      </w:r>
      <w:r>
        <w:rPr>
          <w:color w:val="000000"/>
        </w:rPr>
        <w:t>Cl, -NMe</w:t>
      </w:r>
      <w:r w:rsidRPr="00BA45FD">
        <w:rPr>
          <w:color w:val="000000"/>
          <w:vertAlign w:val="subscript"/>
        </w:rPr>
        <w:t>2</w:t>
      </w:r>
      <w:r w:rsidRPr="00BA45FD">
        <w:rPr>
          <w:color w:val="000000"/>
        </w:rPr>
        <w:t>, -NO</w:t>
      </w:r>
      <w:r w:rsidRPr="00BA45FD">
        <w:rPr>
          <w:color w:val="000000"/>
          <w:vertAlign w:val="subscript"/>
        </w:rPr>
        <w:t>2</w:t>
      </w:r>
      <w:r w:rsidRPr="00BA45FD">
        <w:rPr>
          <w:color w:val="000000"/>
        </w:rPr>
        <w:t xml:space="preserve">, -OMe). </w:t>
      </w:r>
      <w:r>
        <w:rPr>
          <w:color w:val="000000"/>
        </w:rPr>
        <w:t xml:space="preserve">Строение и состав полученных комплексов </w:t>
      </w:r>
      <w:r w:rsidR="006C3B06" w:rsidRPr="00237784">
        <w:rPr>
          <w:color w:val="000000"/>
        </w:rPr>
        <w:t>установлены</w:t>
      </w:r>
      <w:r>
        <w:rPr>
          <w:color w:val="000000"/>
        </w:rPr>
        <w:t xml:space="preserve"> методами ЯМР, </w:t>
      </w:r>
      <w:r>
        <w:rPr>
          <w:color w:val="000000"/>
          <w:lang w:val="en-US"/>
        </w:rPr>
        <w:t>MALDI</w:t>
      </w:r>
      <w:r>
        <w:rPr>
          <w:color w:val="000000"/>
        </w:rPr>
        <w:t xml:space="preserve">, РСА, а оптические и электрохимические свойства изучены с помощью ЦВА, ЭСП и люминесцентной спектроскопии. </w:t>
      </w:r>
      <w:r w:rsidR="00A14645">
        <w:rPr>
          <w:color w:val="000000"/>
        </w:rPr>
        <w:t>П</w:t>
      </w:r>
      <w:r w:rsidR="00237784">
        <w:rPr>
          <w:color w:val="000000"/>
        </w:rPr>
        <w:t xml:space="preserve">ри увеличении </w:t>
      </w:r>
      <w:proofErr w:type="spellStart"/>
      <w:r w:rsidR="00237784">
        <w:rPr>
          <w:color w:val="000000"/>
        </w:rPr>
        <w:t>донорности</w:t>
      </w:r>
      <w:proofErr w:type="spellEnd"/>
      <w:r w:rsidR="00237784">
        <w:rPr>
          <w:color w:val="000000"/>
        </w:rPr>
        <w:t xml:space="preserve"> заместителя происходит </w:t>
      </w:r>
      <w:r w:rsidR="00A14645">
        <w:rPr>
          <w:color w:val="000000"/>
        </w:rPr>
        <w:t xml:space="preserve">батохромный </w:t>
      </w:r>
      <w:r w:rsidR="00237784">
        <w:rPr>
          <w:color w:val="000000"/>
        </w:rPr>
        <w:t>сдвиг максимумов поглощения и испускани</w:t>
      </w:r>
      <w:r w:rsidR="00E00960">
        <w:rPr>
          <w:color w:val="000000"/>
        </w:rPr>
        <w:t>я</w:t>
      </w:r>
      <w:r w:rsidR="00A14645">
        <w:rPr>
          <w:color w:val="000000"/>
        </w:rPr>
        <w:t xml:space="preserve"> и уменьшение</w:t>
      </w:r>
      <w:r w:rsidR="00E00960">
        <w:rPr>
          <w:color w:val="000000"/>
        </w:rPr>
        <w:t xml:space="preserve"> </w:t>
      </w:r>
      <w:r w:rsidR="00237784">
        <w:rPr>
          <w:color w:val="000000"/>
        </w:rPr>
        <w:t>окислительно-восстановительн</w:t>
      </w:r>
      <w:r w:rsidR="00A14645">
        <w:rPr>
          <w:color w:val="000000"/>
        </w:rPr>
        <w:t>ого</w:t>
      </w:r>
      <w:r w:rsidR="00237784">
        <w:rPr>
          <w:color w:val="000000"/>
        </w:rPr>
        <w:t xml:space="preserve"> потенциал</w:t>
      </w:r>
      <w:r w:rsidR="00A14645">
        <w:rPr>
          <w:color w:val="000000"/>
        </w:rPr>
        <w:t>а</w:t>
      </w:r>
      <w:r w:rsidR="00237784">
        <w:rPr>
          <w:color w:val="000000"/>
        </w:rPr>
        <w:t xml:space="preserve">. Изучение кинетики </w:t>
      </w:r>
      <w:r w:rsidR="00A14645">
        <w:rPr>
          <w:color w:val="000000"/>
        </w:rPr>
        <w:t>испускания</w:t>
      </w:r>
      <w:r w:rsidR="00237784">
        <w:rPr>
          <w:color w:val="000000"/>
        </w:rPr>
        <w:t xml:space="preserve"> показало, что </w:t>
      </w:r>
      <w:r w:rsidR="00A14645">
        <w:rPr>
          <w:color w:val="000000"/>
        </w:rPr>
        <w:t>оно</w:t>
      </w:r>
      <w:r w:rsidR="00237784">
        <w:rPr>
          <w:color w:val="000000"/>
        </w:rPr>
        <w:t xml:space="preserve"> происходит из триплетного состояния, а врем</w:t>
      </w:r>
      <w:r w:rsidR="00A14645">
        <w:rPr>
          <w:color w:val="000000"/>
        </w:rPr>
        <w:t>я</w:t>
      </w:r>
      <w:r w:rsidR="00237784">
        <w:rPr>
          <w:color w:val="000000"/>
        </w:rPr>
        <w:t xml:space="preserve"> жизни возбуждённого состояния уменьша</w:t>
      </w:r>
      <w:r w:rsidR="00A14645">
        <w:rPr>
          <w:color w:val="000000"/>
        </w:rPr>
        <w:t>е</w:t>
      </w:r>
      <w:r w:rsidR="00237784">
        <w:rPr>
          <w:color w:val="000000"/>
        </w:rPr>
        <w:t xml:space="preserve">тся при увеличении </w:t>
      </w:r>
      <w:proofErr w:type="spellStart"/>
      <w:r w:rsidR="00237784">
        <w:rPr>
          <w:color w:val="000000"/>
        </w:rPr>
        <w:t>донорности</w:t>
      </w:r>
      <w:proofErr w:type="spellEnd"/>
      <w:r w:rsidR="00237784">
        <w:rPr>
          <w:color w:val="000000"/>
        </w:rPr>
        <w:t xml:space="preserve"> заместител</w:t>
      </w:r>
      <w:r w:rsidR="00E00960">
        <w:rPr>
          <w:color w:val="000000"/>
        </w:rPr>
        <w:t>я</w:t>
      </w:r>
      <w:r w:rsidR="00237784">
        <w:rPr>
          <w:color w:val="000000"/>
        </w:rPr>
        <w:t>.</w:t>
      </w:r>
      <w:r w:rsidR="002B7965">
        <w:rPr>
          <w:color w:val="000000"/>
        </w:rPr>
        <w:t xml:space="preserve"> </w:t>
      </w:r>
      <w:proofErr w:type="spellStart"/>
      <w:r w:rsidR="000C11BA" w:rsidRPr="00237784">
        <w:rPr>
          <w:color w:val="000000"/>
        </w:rPr>
        <w:t>Фотоаноды</w:t>
      </w:r>
      <w:proofErr w:type="spellEnd"/>
      <w:r w:rsidR="000C11BA" w:rsidRPr="00237784">
        <w:rPr>
          <w:color w:val="000000"/>
        </w:rPr>
        <w:t>, сенсибилизированные данными соединениями, протестированы в яч</w:t>
      </w:r>
      <w:r w:rsidR="00E00960">
        <w:rPr>
          <w:color w:val="000000"/>
        </w:rPr>
        <w:t>ей</w:t>
      </w:r>
      <w:r w:rsidR="000C11BA" w:rsidRPr="00237784">
        <w:rPr>
          <w:color w:val="000000"/>
        </w:rPr>
        <w:t xml:space="preserve">ке </w:t>
      </w:r>
      <w:proofErr w:type="spellStart"/>
      <w:r w:rsidR="000C11BA" w:rsidRPr="00237784">
        <w:rPr>
          <w:color w:val="000000"/>
        </w:rPr>
        <w:t>Гретцеля</w:t>
      </w:r>
      <w:proofErr w:type="spellEnd"/>
      <w:r w:rsidR="000C11BA" w:rsidRPr="00237784">
        <w:rPr>
          <w:color w:val="000000"/>
        </w:rPr>
        <w:t xml:space="preserve">. Наибольшую </w:t>
      </w:r>
      <w:r w:rsidRPr="00237784">
        <w:rPr>
          <w:color w:val="000000"/>
        </w:rPr>
        <w:t xml:space="preserve">эффективность продемонстрировал комплекс с двумя </w:t>
      </w:r>
      <w:proofErr w:type="spellStart"/>
      <w:r w:rsidR="0070751A" w:rsidRPr="00237784">
        <w:rPr>
          <w:color w:val="000000"/>
        </w:rPr>
        <w:t>метокси</w:t>
      </w:r>
      <w:proofErr w:type="spellEnd"/>
      <w:r w:rsidR="0070751A" w:rsidRPr="00237784">
        <w:rPr>
          <w:color w:val="000000"/>
        </w:rPr>
        <w:t>-</w:t>
      </w:r>
      <w:r w:rsidRPr="00237784">
        <w:rPr>
          <w:color w:val="000000"/>
        </w:rPr>
        <w:t xml:space="preserve">группами. </w:t>
      </w:r>
      <w:r w:rsidR="002B7965" w:rsidRPr="00237784">
        <w:rPr>
          <w:color w:val="000000"/>
        </w:rPr>
        <w:t>Р</w:t>
      </w:r>
      <w:r w:rsidRPr="00237784">
        <w:rPr>
          <w:color w:val="000000"/>
        </w:rPr>
        <w:t>езультат</w:t>
      </w:r>
      <w:r w:rsidR="002B7965" w:rsidRPr="00237784">
        <w:rPr>
          <w:color w:val="000000"/>
        </w:rPr>
        <w:t>ы</w:t>
      </w:r>
      <w:r w:rsidRPr="00237784">
        <w:rPr>
          <w:color w:val="000000"/>
        </w:rPr>
        <w:t xml:space="preserve"> исследований опубликован</w:t>
      </w:r>
      <w:r w:rsidR="002B7965" w:rsidRPr="00237784">
        <w:rPr>
          <w:color w:val="000000"/>
        </w:rPr>
        <w:t>ы</w:t>
      </w:r>
      <w:r w:rsidRPr="00237784">
        <w:rPr>
          <w:color w:val="000000"/>
        </w:rPr>
        <w:t xml:space="preserve"> [</w:t>
      </w:r>
      <w:r w:rsidR="002C41BE" w:rsidRPr="00237784">
        <w:rPr>
          <w:color w:val="000000"/>
        </w:rPr>
        <w:t>1</w:t>
      </w:r>
      <w:r w:rsidRPr="00237784">
        <w:rPr>
          <w:color w:val="000000"/>
        </w:rPr>
        <w:t>].</w:t>
      </w:r>
    </w:p>
    <w:p w14:paraId="7DDCC479" w14:textId="4344605E" w:rsidR="0012407D" w:rsidRDefault="000C11BA" w:rsidP="002112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37784">
        <w:rPr>
          <w:color w:val="000000"/>
        </w:rPr>
        <w:t>Далее в качестве объектов исследования были выбраны соединения</w:t>
      </w:r>
      <w:r w:rsidR="006074DB" w:rsidRPr="00237784">
        <w:rPr>
          <w:color w:val="000000"/>
        </w:rPr>
        <w:t xml:space="preserve"> с заместителями, оказывающими иной эффект на электронную структуру красителя (σ-донор -</w:t>
      </w:r>
      <w:r w:rsidR="006074DB" w:rsidRPr="00237784">
        <w:rPr>
          <w:color w:val="000000"/>
          <w:lang w:val="en-US"/>
        </w:rPr>
        <w:t>CH</w:t>
      </w:r>
      <w:r w:rsidR="006074DB" w:rsidRPr="00237784">
        <w:rPr>
          <w:color w:val="000000"/>
          <w:vertAlign w:val="subscript"/>
        </w:rPr>
        <w:t>3</w:t>
      </w:r>
      <w:r w:rsidR="006074DB" w:rsidRPr="00237784">
        <w:rPr>
          <w:color w:val="000000"/>
        </w:rPr>
        <w:t>, σ-акцептор –</w:t>
      </w:r>
      <w:r w:rsidR="006074DB" w:rsidRPr="00237784">
        <w:rPr>
          <w:color w:val="000000"/>
          <w:lang w:val="en-US"/>
        </w:rPr>
        <w:t>CF</w:t>
      </w:r>
      <w:r w:rsidR="006074DB" w:rsidRPr="00237784">
        <w:rPr>
          <w:color w:val="000000"/>
          <w:vertAlign w:val="subscript"/>
        </w:rPr>
        <w:t>3</w:t>
      </w:r>
      <w:r w:rsidR="006074DB" w:rsidRPr="00237784">
        <w:rPr>
          <w:color w:val="000000"/>
        </w:rPr>
        <w:t>, σ-акцептор и π-донор –</w:t>
      </w:r>
      <w:r w:rsidR="006074DB" w:rsidRPr="00237784">
        <w:rPr>
          <w:color w:val="000000"/>
          <w:lang w:val="en-US"/>
        </w:rPr>
        <w:t>F</w:t>
      </w:r>
      <w:r w:rsidR="006074DB" w:rsidRPr="00237784">
        <w:rPr>
          <w:color w:val="000000"/>
        </w:rPr>
        <w:t>, и линейный σ- и π-акцептор -</w:t>
      </w:r>
      <w:r w:rsidR="006074DB" w:rsidRPr="00237784">
        <w:rPr>
          <w:color w:val="000000"/>
          <w:lang w:val="en-US"/>
        </w:rPr>
        <w:t>CN</w:t>
      </w:r>
      <w:r w:rsidR="006074DB" w:rsidRPr="00237784">
        <w:rPr>
          <w:color w:val="000000"/>
        </w:rPr>
        <w:t>)</w:t>
      </w:r>
      <w:r w:rsidR="0021120F" w:rsidRPr="009972DD">
        <w:rPr>
          <w:color w:val="000000"/>
        </w:rPr>
        <w:t>.</w:t>
      </w:r>
      <w:r>
        <w:rPr>
          <w:color w:val="000000"/>
        </w:rPr>
        <w:t xml:space="preserve"> </w:t>
      </w:r>
      <w:r w:rsidR="00E00960">
        <w:rPr>
          <w:color w:val="000000"/>
        </w:rPr>
        <w:t xml:space="preserve">При исследовании данной серии были выявлены </w:t>
      </w:r>
      <w:r w:rsidR="00A14645">
        <w:rPr>
          <w:color w:val="000000"/>
        </w:rPr>
        <w:t>аналогичные первой</w:t>
      </w:r>
      <w:r w:rsidR="00E00960">
        <w:rPr>
          <w:color w:val="000000"/>
        </w:rPr>
        <w:t xml:space="preserve"> закономерности.</w:t>
      </w:r>
      <w:r>
        <w:rPr>
          <w:color w:val="000000"/>
        </w:rPr>
        <w:t xml:space="preserve"> </w:t>
      </w:r>
    </w:p>
    <w:p w14:paraId="706234C1" w14:textId="4A3EE100" w:rsidR="0021120F" w:rsidRPr="009972DD" w:rsidRDefault="002B7965" w:rsidP="002112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37784">
        <w:rPr>
          <w:color w:val="000000"/>
        </w:rPr>
        <w:t xml:space="preserve">Еще одним подходом к улучшению </w:t>
      </w:r>
      <w:proofErr w:type="spellStart"/>
      <w:r w:rsidRPr="00237784">
        <w:rPr>
          <w:color w:val="000000"/>
        </w:rPr>
        <w:t>светопоглощающих</w:t>
      </w:r>
      <w:proofErr w:type="spellEnd"/>
      <w:r w:rsidRPr="00237784">
        <w:rPr>
          <w:color w:val="000000"/>
        </w:rPr>
        <w:t xml:space="preserve"> характеристик является увеличение сопряженной системы </w:t>
      </w:r>
      <w:r w:rsidR="00475438" w:rsidRPr="00237784">
        <w:rPr>
          <w:color w:val="000000"/>
        </w:rPr>
        <w:t>донорного</w:t>
      </w:r>
      <w:r w:rsidRPr="00237784">
        <w:rPr>
          <w:color w:val="000000"/>
        </w:rPr>
        <w:t xml:space="preserve"> лиганда. Для изучения влияния сопряженной системы лиганда</w:t>
      </w:r>
      <w:r w:rsidR="0012407D" w:rsidRPr="00237784">
        <w:rPr>
          <w:color w:val="000000"/>
        </w:rPr>
        <w:t xml:space="preserve"> на оптические и электрохимические свойства комплексов</w:t>
      </w:r>
      <w:r w:rsidRPr="00237784">
        <w:rPr>
          <w:color w:val="000000"/>
        </w:rPr>
        <w:t xml:space="preserve"> </w:t>
      </w:r>
      <w:r w:rsidR="0012407D" w:rsidRPr="00237784">
        <w:rPr>
          <w:color w:val="000000"/>
        </w:rPr>
        <w:t xml:space="preserve">синтезированы </w:t>
      </w:r>
      <w:r w:rsidR="00D563E6" w:rsidRPr="00237784">
        <w:rPr>
          <w:color w:val="000000"/>
        </w:rPr>
        <w:t xml:space="preserve">и исследованы </w:t>
      </w:r>
      <w:r w:rsidR="0012407D" w:rsidRPr="00237784">
        <w:rPr>
          <w:color w:val="000000"/>
        </w:rPr>
        <w:t xml:space="preserve">комплексы с </w:t>
      </w:r>
      <w:r w:rsidR="00D563E6" w:rsidRPr="00237784">
        <w:rPr>
          <w:color w:val="000000"/>
        </w:rPr>
        <w:t xml:space="preserve">различными 1-фенил-2-арилфенантроидазолами в качестве донорных </w:t>
      </w:r>
      <w:proofErr w:type="spellStart"/>
      <w:r w:rsidR="00D563E6" w:rsidRPr="00237784">
        <w:rPr>
          <w:color w:val="000000"/>
        </w:rPr>
        <w:t>лигандов</w:t>
      </w:r>
      <w:proofErr w:type="spellEnd"/>
      <w:r w:rsidR="00D563E6" w:rsidRPr="00237784">
        <w:rPr>
          <w:color w:val="000000"/>
        </w:rPr>
        <w:t>.</w:t>
      </w:r>
      <w:r w:rsidRPr="00237784">
        <w:rPr>
          <w:color w:val="000000"/>
        </w:rPr>
        <w:t xml:space="preserve"> Оказалось, что увеличение сопряженной системы приводит к незначительному увеличению коэффициентов экстинкции наряду с небольшим гипсохромным сдвигом максимумов поглощения</w:t>
      </w:r>
      <w:r w:rsidR="00237784">
        <w:rPr>
          <w:color w:val="000000"/>
        </w:rPr>
        <w:t>.</w:t>
      </w:r>
    </w:p>
    <w:p w14:paraId="028EC23C" w14:textId="77777777" w:rsidR="0021120F" w:rsidRDefault="0021120F" w:rsidP="002112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0000008" w14:textId="64D6E17F" w:rsidR="00130241" w:rsidRPr="00D563E6" w:rsidRDefault="003F4B3A" w:rsidP="003F4B3A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spellStart"/>
      <w:r w:rsidR="0021120F" w:rsidRPr="009972DD">
        <w:rPr>
          <w:color w:val="000000"/>
          <w:lang w:val="en-US"/>
        </w:rPr>
        <w:t>Lavrova</w:t>
      </w:r>
      <w:proofErr w:type="spellEnd"/>
      <w:r w:rsidR="0021120F" w:rsidRPr="003F4B3A">
        <w:rPr>
          <w:color w:val="000000"/>
        </w:rPr>
        <w:t xml:space="preserve"> </w:t>
      </w:r>
      <w:r w:rsidR="0021120F" w:rsidRPr="009972DD">
        <w:rPr>
          <w:color w:val="000000"/>
          <w:lang w:val="en-US"/>
        </w:rPr>
        <w:t>M</w:t>
      </w:r>
      <w:r w:rsidR="0021120F" w:rsidRPr="003F4B3A">
        <w:rPr>
          <w:color w:val="000000"/>
        </w:rPr>
        <w:t xml:space="preserve">. </w:t>
      </w:r>
      <w:r w:rsidR="0021120F" w:rsidRPr="009972DD">
        <w:rPr>
          <w:color w:val="000000"/>
          <w:lang w:val="en-US"/>
        </w:rPr>
        <w:t>A</w:t>
      </w:r>
      <w:r w:rsidR="0021120F" w:rsidRPr="003F4B3A">
        <w:rPr>
          <w:color w:val="000000"/>
        </w:rPr>
        <w:t xml:space="preserve">. </w:t>
      </w:r>
      <w:r w:rsidR="0021120F" w:rsidRPr="009972DD">
        <w:rPr>
          <w:color w:val="000000"/>
          <w:lang w:val="en-US"/>
        </w:rPr>
        <w:t>et</w:t>
      </w:r>
      <w:r w:rsidR="0021120F" w:rsidRPr="003F4B3A">
        <w:rPr>
          <w:color w:val="000000"/>
        </w:rPr>
        <w:t xml:space="preserve"> </w:t>
      </w:r>
      <w:r w:rsidR="0021120F" w:rsidRPr="009972DD">
        <w:rPr>
          <w:color w:val="000000"/>
          <w:lang w:val="en-US"/>
        </w:rPr>
        <w:t>al</w:t>
      </w:r>
      <w:r w:rsidR="0021120F" w:rsidRPr="003F4B3A">
        <w:rPr>
          <w:color w:val="000000"/>
        </w:rPr>
        <w:t xml:space="preserve">. </w:t>
      </w:r>
      <w:proofErr w:type="spellStart"/>
      <w:r w:rsidR="0021120F" w:rsidRPr="009972DD">
        <w:rPr>
          <w:color w:val="000000"/>
          <w:lang w:val="en-US"/>
        </w:rPr>
        <w:t>Cyclometalated</w:t>
      </w:r>
      <w:proofErr w:type="spellEnd"/>
      <w:r w:rsidR="0021120F" w:rsidRPr="009972DD">
        <w:rPr>
          <w:color w:val="000000"/>
          <w:lang w:val="en-US"/>
        </w:rPr>
        <w:t xml:space="preserve"> Ru (ii) complexes with tunable redox and optical properties for dye-sensitized solar cells //Dalton Transactions. – 2020. – </w:t>
      </w:r>
      <w:r w:rsidR="0021120F" w:rsidRPr="009972DD">
        <w:rPr>
          <w:color w:val="000000"/>
        </w:rPr>
        <w:t>Т</w:t>
      </w:r>
      <w:r w:rsidR="0021120F" w:rsidRPr="009972DD">
        <w:rPr>
          <w:color w:val="000000"/>
          <w:lang w:val="en-US"/>
        </w:rPr>
        <w:t xml:space="preserve">. 49. – №. </w:t>
      </w:r>
      <w:r w:rsidR="0021120F" w:rsidRPr="009972DD">
        <w:rPr>
          <w:color w:val="000000"/>
        </w:rPr>
        <w:t>46. – С. 16935-16945.</w:t>
      </w:r>
    </w:p>
    <w:sectPr w:rsidR="00130241" w:rsidRPr="00D563E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32D"/>
    <w:multiLevelType w:val="hybridMultilevel"/>
    <w:tmpl w:val="BCB60618"/>
    <w:lvl w:ilvl="0" w:tplc="44C47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CEF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A4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BA0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122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72B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B0C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E48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3CB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53502"/>
    <w:multiLevelType w:val="hybridMultilevel"/>
    <w:tmpl w:val="9334D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1"/>
  </w:num>
  <w:num w:numId="2" w16cid:durableId="298656977">
    <w:abstractNumId w:val="2"/>
  </w:num>
  <w:num w:numId="3" w16cid:durableId="1384594322">
    <w:abstractNumId w:val="0"/>
  </w:num>
  <w:num w:numId="4" w16cid:durableId="1890797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53040"/>
    <w:rsid w:val="00063966"/>
    <w:rsid w:val="00086081"/>
    <w:rsid w:val="000C11BA"/>
    <w:rsid w:val="00101A1C"/>
    <w:rsid w:val="00103657"/>
    <w:rsid w:val="00106375"/>
    <w:rsid w:val="00116478"/>
    <w:rsid w:val="0012407D"/>
    <w:rsid w:val="00130241"/>
    <w:rsid w:val="001E61C2"/>
    <w:rsid w:val="001F0493"/>
    <w:rsid w:val="001F7559"/>
    <w:rsid w:val="0021120F"/>
    <w:rsid w:val="002264EE"/>
    <w:rsid w:val="0023307C"/>
    <w:rsid w:val="00237784"/>
    <w:rsid w:val="002432C2"/>
    <w:rsid w:val="002B7965"/>
    <w:rsid w:val="002C41BE"/>
    <w:rsid w:val="0031361E"/>
    <w:rsid w:val="00391C38"/>
    <w:rsid w:val="003B76D6"/>
    <w:rsid w:val="003F3A2B"/>
    <w:rsid w:val="003F4B3A"/>
    <w:rsid w:val="0046626B"/>
    <w:rsid w:val="00475438"/>
    <w:rsid w:val="004A26A3"/>
    <w:rsid w:val="004F0EDF"/>
    <w:rsid w:val="00522BF1"/>
    <w:rsid w:val="00590166"/>
    <w:rsid w:val="005D022B"/>
    <w:rsid w:val="005E5BE9"/>
    <w:rsid w:val="006074DB"/>
    <w:rsid w:val="0069427D"/>
    <w:rsid w:val="006C3B06"/>
    <w:rsid w:val="006F7A19"/>
    <w:rsid w:val="0070751A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14645"/>
    <w:rsid w:val="00A314FE"/>
    <w:rsid w:val="00B72CA8"/>
    <w:rsid w:val="00BF36F8"/>
    <w:rsid w:val="00BF4622"/>
    <w:rsid w:val="00CD00B1"/>
    <w:rsid w:val="00D22306"/>
    <w:rsid w:val="00D42542"/>
    <w:rsid w:val="00D563E6"/>
    <w:rsid w:val="00D8121C"/>
    <w:rsid w:val="00E00960"/>
    <w:rsid w:val="00E22189"/>
    <w:rsid w:val="00E74069"/>
    <w:rsid w:val="00EB1F49"/>
    <w:rsid w:val="00F447DC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9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683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gei.mishurinskii@chemistry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Мишуринский</dc:creator>
  <cp:lastModifiedBy>Дарья Карлова</cp:lastModifiedBy>
  <cp:revision>3</cp:revision>
  <dcterms:created xsi:type="dcterms:W3CDTF">2024-02-16T17:20:00Z</dcterms:created>
  <dcterms:modified xsi:type="dcterms:W3CDTF">2024-03-04T07:35:00Z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